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88" w:rsidRPr="00757D7F" w:rsidRDefault="00157088" w:rsidP="00157088">
      <w:pPr>
        <w:shd w:val="clear" w:color="auto" w:fill="FFFFFF"/>
        <w:spacing w:after="136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профилактике паразитарных заболеваний</w:t>
      </w:r>
    </w:p>
    <w:p w:rsidR="00157088" w:rsidRPr="007A49DC" w:rsidRDefault="00602E49" w:rsidP="007A49DC">
      <w:pPr>
        <w:pStyle w:val="pcenter"/>
        <w:shd w:val="clear" w:color="auto" w:fill="FFFFFF"/>
        <w:spacing w:before="0" w:beforeAutospacing="0" w:after="272" w:afterAutospacing="0" w:line="265" w:lineRule="atLeast"/>
        <w:jc w:val="both"/>
        <w:rPr>
          <w:sz w:val="28"/>
          <w:szCs w:val="28"/>
        </w:rPr>
      </w:pPr>
      <w:proofErr w:type="spellStart"/>
      <w:r w:rsidRPr="007A49DC">
        <w:rPr>
          <w:sz w:val="28"/>
          <w:szCs w:val="28"/>
        </w:rPr>
        <w:t>Роспотребнадзор</w:t>
      </w:r>
      <w:proofErr w:type="spellEnd"/>
      <w:r w:rsidRPr="007A49DC">
        <w:rPr>
          <w:sz w:val="28"/>
          <w:szCs w:val="28"/>
        </w:rPr>
        <w:t xml:space="preserve"> разъясняет</w:t>
      </w:r>
      <w:r w:rsidR="001B3264">
        <w:rPr>
          <w:sz w:val="28"/>
          <w:szCs w:val="28"/>
        </w:rPr>
        <w:t xml:space="preserve"> о</w:t>
      </w:r>
      <w:r w:rsidRPr="007A49DC">
        <w:rPr>
          <w:sz w:val="28"/>
          <w:szCs w:val="28"/>
        </w:rPr>
        <w:t xml:space="preserve"> </w:t>
      </w:r>
      <w:r w:rsidR="00D908A6" w:rsidRPr="007A49DC">
        <w:rPr>
          <w:sz w:val="28"/>
          <w:szCs w:val="28"/>
        </w:rPr>
        <w:t xml:space="preserve">профилактике паразитарных заболеваний в соответствии с требованиями </w:t>
      </w:r>
      <w:proofErr w:type="spellStart"/>
      <w:r w:rsidR="00D908A6" w:rsidRPr="007A49DC">
        <w:rPr>
          <w:sz w:val="28"/>
          <w:szCs w:val="28"/>
        </w:rPr>
        <w:t>СанПин</w:t>
      </w:r>
      <w:proofErr w:type="spellEnd"/>
      <w:r w:rsidR="00D908A6" w:rsidRPr="007A49DC">
        <w:rPr>
          <w:sz w:val="28"/>
          <w:szCs w:val="28"/>
        </w:rPr>
        <w:t xml:space="preserve"> 3.3686-21 « Санитарно-эпидемиологические требования по профилактике инфекционных болезней»</w:t>
      </w:r>
    </w:p>
    <w:p w:rsidR="00757D7F" w:rsidRPr="007A49DC" w:rsidRDefault="00757D7F" w:rsidP="007A4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Паразитарные болезни - группа заразных болезней, вызываемых простейшими (амебами, </w:t>
      </w:r>
      <w:proofErr w:type="spellStart"/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лямблиями</w:t>
      </w:r>
      <w:proofErr w:type="spellEnd"/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плазмодиями, пневмоцистами, токсоплазмами и др.), паразитическими червями (гельминтами).</w:t>
      </w:r>
      <w:proofErr w:type="gramEnd"/>
    </w:p>
    <w:p w:rsidR="00757D7F" w:rsidRPr="007A49DC" w:rsidRDefault="00757D7F" w:rsidP="007A4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заражения паразитами</w:t>
      </w:r>
    </w:p>
    <w:p w:rsidR="00757D7F" w:rsidRPr="007A49DC" w:rsidRDefault="00757D7F" w:rsidP="007A4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 заражении паразитами приходится догадываться по косвенным признакам, появляются такие симптомы, как: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слюнотечение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стула (поносы, запоры)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схваткообразные боли вокруг пупка или без определенной локализации, появляющиеся вне зависимости от приема пищи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 или патологическое его усиление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утомляемость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головные боли или головокружения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аллергия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и синева под глазами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возбудимость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засыпание и плохой ночной сон, сопровождающийся пробуждениями, «ерзанием», скрежетом зубов</w:t>
      </w:r>
    </w:p>
    <w:p w:rsidR="00757D7F" w:rsidRPr="007A49DC" w:rsidRDefault="00757D7F" w:rsidP="007A49D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тела без видимой причины.</w:t>
      </w:r>
    </w:p>
    <w:p w:rsidR="00602E49" w:rsidRPr="00602E49" w:rsidRDefault="00602E49" w:rsidP="007A49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профилактике паразитарных болезней:</w:t>
      </w:r>
    </w:p>
    <w:p w:rsidR="00602E49" w:rsidRPr="00602E49" w:rsidRDefault="00602E49" w:rsidP="007A49DC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личной гигиены: тщательное мытье рук после прогулки, туалета, перед едой и т.д.</w:t>
      </w:r>
    </w:p>
    <w:p w:rsidR="00602E49" w:rsidRPr="00602E49" w:rsidRDefault="00602E49" w:rsidP="007A49DC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обследовать себя и своих детей на контактные гельминтозы и кишечные </w:t>
      </w:r>
      <w:proofErr w:type="spellStart"/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протозоозы</w:t>
      </w:r>
      <w:proofErr w:type="spellEnd"/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E49" w:rsidRPr="00602E49" w:rsidRDefault="00602E49" w:rsidP="007A49DC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покупку мяса и мясных изделий в местах санкционированной торговли.</w:t>
      </w:r>
    </w:p>
    <w:p w:rsidR="00602E49" w:rsidRPr="00602E49" w:rsidRDefault="00602E49" w:rsidP="007A49DC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 варить мясо (не менее 2,5 ч.) небольшими кусками (не более 8 см.).</w:t>
      </w:r>
    </w:p>
    <w:p w:rsidR="00602E49" w:rsidRPr="00602E49" w:rsidRDefault="00602E49" w:rsidP="007A49DC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зелень и ягоды, употребляемые в пищу в сыром виде необходимо тщательно мыть и ошпаривать кипятком.</w:t>
      </w:r>
    </w:p>
    <w:p w:rsidR="00602E49" w:rsidRPr="007A49DC" w:rsidRDefault="00602E49" w:rsidP="007A49DC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тщательную кулинарную обработку рыбы: жарка и варка рыбы не менее 20 мин., посол не менее 2 недель.</w:t>
      </w:r>
    </w:p>
    <w:p w:rsidR="00063EA2" w:rsidRDefault="00757D7F" w:rsidP="007A4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беспокоят подобные недомогания и есть подозрение на паразитарное заболевание, необходимо обратиться за квалифицированной медицинской помощью!</w:t>
      </w:r>
    </w:p>
    <w:p w:rsidR="007A49DC" w:rsidRPr="007A49DC" w:rsidRDefault="007A49DC" w:rsidP="007A4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sectPr w:rsidR="007A49DC" w:rsidRPr="007A49DC" w:rsidSect="0006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25E51"/>
    <w:multiLevelType w:val="multilevel"/>
    <w:tmpl w:val="31EA6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7FC4641"/>
    <w:multiLevelType w:val="multilevel"/>
    <w:tmpl w:val="D4E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D04"/>
    <w:rsid w:val="00063EA2"/>
    <w:rsid w:val="000C3D04"/>
    <w:rsid w:val="00157088"/>
    <w:rsid w:val="001B3264"/>
    <w:rsid w:val="00602E49"/>
    <w:rsid w:val="00757D7F"/>
    <w:rsid w:val="007A49DC"/>
    <w:rsid w:val="00B261AB"/>
    <w:rsid w:val="00D908A6"/>
    <w:rsid w:val="00F363CA"/>
    <w:rsid w:val="00FE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A2"/>
  </w:style>
  <w:style w:type="paragraph" w:styleId="3">
    <w:name w:val="heading 3"/>
    <w:basedOn w:val="a"/>
    <w:link w:val="30"/>
    <w:uiPriority w:val="9"/>
    <w:qFormat/>
    <w:rsid w:val="00757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C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_p1"/>
    <w:basedOn w:val="a"/>
    <w:rsid w:val="0075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7</cp:revision>
  <dcterms:created xsi:type="dcterms:W3CDTF">2024-06-05T10:48:00Z</dcterms:created>
  <dcterms:modified xsi:type="dcterms:W3CDTF">2024-08-23T08:13:00Z</dcterms:modified>
</cp:coreProperties>
</file>